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5369C" w14:textId="527B3BEC" w:rsidR="00707E71" w:rsidRPr="00E91218" w:rsidRDefault="00E91218" w:rsidP="00E91218">
      <w:pPr>
        <w:jc w:val="center"/>
        <w:rPr>
          <w:sz w:val="36"/>
          <w:szCs w:val="40"/>
        </w:rPr>
      </w:pPr>
      <w:r w:rsidRPr="00E91218">
        <w:rPr>
          <w:rFonts w:hint="eastAsia"/>
          <w:sz w:val="36"/>
          <w:szCs w:val="40"/>
        </w:rPr>
        <w:t>第45回　全日本レディース決勝大会　愛媛県大会</w:t>
      </w:r>
    </w:p>
    <w:p w14:paraId="672C7B0B" w14:textId="77777777" w:rsidR="00E91218" w:rsidRDefault="00E91218"/>
    <w:p w14:paraId="39C37754" w14:textId="2CD86D65" w:rsidR="00E91218" w:rsidRDefault="00E9121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5E98AF8" wp14:editId="4E5B4CD3">
            <wp:extent cx="6645910" cy="4984750"/>
            <wp:effectExtent l="0" t="0" r="2540" b="6350"/>
            <wp:docPr id="642810271" name="図 1" descr="人, 屋外, 女性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10271" name="図 1" descr="人, 屋外, 女性, 草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218" w:rsidSect="00E9121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18"/>
    <w:rsid w:val="00707E71"/>
    <w:rsid w:val="00E9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B3D77E"/>
  <w15:chartTrackingRefBased/>
  <w15:docId w15:val="{14F21D0B-51BB-4862-96B1-06AA3D385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dcterms:created xsi:type="dcterms:W3CDTF">2023-05-20T03:56:00Z</dcterms:created>
  <dcterms:modified xsi:type="dcterms:W3CDTF">2023-05-20T04:00:00Z</dcterms:modified>
</cp:coreProperties>
</file>